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https://www.velvetjobs.com/job-descriptions/software-manager</w:t>
        </w:r>
      </w:hyperlink>
    </w:p>
    <w:p>
      <w:pPr>
        <w:pStyle w:val="Heading1"/>
      </w:pPr>
      <w:bookmarkStart w:id="21" w:name="example-of-software-manager-job-description"/>
      <w:r>
        <w:t xml:space="preserve">Example of Software Manager Job Description</w:t>
      </w:r>
      <w:bookmarkEnd w:id="21"/>
    </w:p>
    <w:p>
      <w:pPr>
        <w:pStyle w:val="Compact"/>
      </w:pPr>
      <w:r>
        <w:t xml:space="preserve">Our growing company is looking for a software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manager"/>
      <w:r>
        <w:t xml:space="preserve">Responsibilities for software manager</w:t>
      </w:r>
      <w:bookmarkEnd w:id="22"/>
    </w:p>
    <w:p>
      <w:pPr>
        <w:pStyle w:val="Compact"/>
        <w:numPr>
          <w:numId w:val="1001"/>
          <w:ilvl w:val="0"/>
        </w:numPr>
      </w:pPr>
      <w:r>
        <w:t xml:space="preserve">Build systems and services that have immediate impact on customers</w:t>
      </w:r>
    </w:p>
    <w:p>
      <w:pPr>
        <w:pStyle w:val="Compact"/>
        <w:numPr>
          <w:numId w:val="1001"/>
          <w:ilvl w:val="0"/>
        </w:numPr>
      </w:pPr>
      <w:r>
        <w:t xml:space="preserve">Participate in day-to-day development, including writing code, reviewing pull requests, and debugging issues</w:t>
      </w:r>
    </w:p>
    <w:p>
      <w:pPr>
        <w:pStyle w:val="Compact"/>
        <w:numPr>
          <w:numId w:val="1001"/>
          <w:ilvl w:val="0"/>
        </w:numPr>
      </w:pPr>
      <w:r>
        <w:t xml:space="preserve">Participate in work scope planning, resource alignment, goal setting, progress tracking and reporting, schedule development, and customer communications in ongoing support of key customers</w:t>
      </w:r>
    </w:p>
    <w:p>
      <w:pPr>
        <w:pStyle w:val="Compact"/>
        <w:numPr>
          <w:numId w:val="1001"/>
          <w:ilvl w:val="0"/>
        </w:numPr>
      </w:pPr>
      <w:r>
        <w:t xml:space="preserve">Coordinate cross functional efforts with Quality, Manufacturing, engineering, sourcing and the account team to provide product samples, obtain necessary approvals and assure all new parts are released through SAP</w:t>
      </w:r>
    </w:p>
    <w:p>
      <w:pPr>
        <w:pStyle w:val="Compact"/>
        <w:numPr>
          <w:numId w:val="1001"/>
          <w:ilvl w:val="0"/>
        </w:numPr>
      </w:pPr>
      <w:r>
        <w:t xml:space="preserve">Provide delivery leader managers team with scope of work for various engineering efforts so that ROI can be reviewed and justified for feature requests</w:t>
      </w:r>
    </w:p>
    <w:p>
      <w:pPr>
        <w:pStyle w:val="Compact"/>
        <w:numPr>
          <w:numId w:val="1001"/>
          <w:ilvl w:val="0"/>
        </w:numPr>
      </w:pPr>
      <w:r>
        <w:t xml:space="preserve">Work with global business and sales leaders to establish regional business priorities for engineering field issues and customer support</w:t>
      </w:r>
    </w:p>
    <w:p>
      <w:pPr>
        <w:pStyle w:val="Compact"/>
        <w:numPr>
          <w:numId w:val="1001"/>
          <w:ilvl w:val="0"/>
        </w:numPr>
      </w:pPr>
      <w:r>
        <w:t xml:space="preserve">Act as a direct point of contact and facilitate communications between engineering and customer account teams to help in the management of day-to-day engineering activities and providing consistent communications within the organization</w:t>
      </w:r>
    </w:p>
    <w:p>
      <w:pPr>
        <w:pStyle w:val="Compact"/>
        <w:numPr>
          <w:numId w:val="1001"/>
          <w:ilvl w:val="0"/>
        </w:numPr>
      </w:pPr>
      <w:r>
        <w:t xml:space="preserve">Ability to manage field escalations and establish business priorities to drive effective allocation of engineering resources</w:t>
      </w:r>
    </w:p>
    <w:p>
      <w:pPr>
        <w:pStyle w:val="Compact"/>
        <w:numPr>
          <w:numId w:val="1001"/>
          <w:ilvl w:val="0"/>
        </w:numPr>
      </w:pPr>
      <w:r>
        <w:t xml:space="preserve">Provides ongoing reporting, review, and communications of customer support execution and delivery goals</w:t>
      </w:r>
    </w:p>
    <w:p>
      <w:pPr>
        <w:pStyle w:val="Compact"/>
        <w:numPr>
          <w:numId w:val="1001"/>
          <w:ilvl w:val="0"/>
        </w:numPr>
      </w:pPr>
      <w:r>
        <w:t xml:space="preserve">Participates in the preparation of communication materials and presentation to business leaders and customers</w:t>
      </w:r>
    </w:p>
    <w:p>
      <w:pPr>
        <w:pStyle w:val="Heading2"/>
      </w:pPr>
      <w:bookmarkStart w:id="23" w:name="qualifications-for-software-manager"/>
      <w:r>
        <w:t xml:space="preserve">Qualifications for software manager</w:t>
      </w:r>
      <w:bookmarkEnd w:id="23"/>
    </w:p>
    <w:p>
      <w:pPr>
        <w:pStyle w:val="Compact"/>
        <w:numPr>
          <w:numId w:val="1002"/>
          <w:ilvl w:val="0"/>
        </w:numPr>
      </w:pPr>
      <w:r>
        <w:t xml:space="preserve">A degree in CS or similar</w:t>
      </w:r>
    </w:p>
    <w:p>
      <w:pPr>
        <w:pStyle w:val="Compact"/>
        <w:numPr>
          <w:numId w:val="1002"/>
          <w:ilvl w:val="0"/>
        </w:numPr>
      </w:pPr>
      <w:r>
        <w:t xml:space="preserve">Server and/or service experience is preferred but is not a must</w:t>
      </w:r>
    </w:p>
    <w:p>
      <w:pPr>
        <w:pStyle w:val="Compact"/>
        <w:numPr>
          <w:numId w:val="1002"/>
          <w:ilvl w:val="0"/>
        </w:numPr>
      </w:pPr>
      <w:r>
        <w:t xml:space="preserve">Able to ramp up new technologies fast Come and stretch your talent in a highly technical team</w:t>
      </w:r>
    </w:p>
    <w:p>
      <w:pPr>
        <w:pStyle w:val="Compact"/>
        <w:numPr>
          <w:numId w:val="1002"/>
          <w:ilvl w:val="0"/>
        </w:numPr>
      </w:pPr>
      <w:r>
        <w:t xml:space="preserve">At least 6+ years of technical experience in a software development</w:t>
      </w:r>
    </w:p>
    <w:p>
      <w:pPr>
        <w:pStyle w:val="Compact"/>
        <w:numPr>
          <w:numId w:val="1002"/>
          <w:ilvl w:val="0"/>
        </w:numPr>
      </w:pPr>
      <w:r>
        <w:t xml:space="preserve">BS/BA or MS in Computer Science or related technical degree or work experience with demonstrated proficiency</w:t>
      </w:r>
    </w:p>
    <w:p>
      <w:pPr>
        <w:pStyle w:val="Compact"/>
        <w:numPr>
          <w:numId w:val="1002"/>
          <w:ilvl w:val="0"/>
        </w:numPr>
      </w:pPr>
      <w:r>
        <w:t xml:space="preserve">At least 6+years of technical experience in a software development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2021-10-28T13:27:25Z</dcterms:created>
  <dcterms:modified xsi:type="dcterms:W3CDTF">2021-10-28T13:27:25Z</dcterms:modified>
</cp:coreProperties>
</file>