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https://www.velvetjobs.com/job-descriptions/senior-it-manager</w:t>
        </w:r>
      </w:hyperlink>
    </w:p>
    <w:p>
      <w:pPr>
        <w:pStyle w:val="Heading1"/>
      </w:pPr>
      <w:bookmarkStart w:id="21" w:name="example-of-senior-it-manager-job-description"/>
      <w:r>
        <w:t xml:space="preserve">Example of Senior IT Manager Job Description</w:t>
      </w:r>
      <w:bookmarkEnd w:id="21"/>
    </w:p>
    <w:p>
      <w:pPr>
        <w:pStyle w:val="Compact"/>
      </w:pPr>
      <w:r>
        <w:t xml:space="preserve">Our company is hiring for a senior IT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it-manager"/>
      <w:r>
        <w:t xml:space="preserve">Responsibilities for senior IT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improvements to the PPM discipline within IT, agnostic of development methodologies in use</w:t>
      </w:r>
    </w:p>
    <w:p>
      <w:pPr>
        <w:pStyle w:val="Compact"/>
        <w:numPr>
          <w:numId w:val="1001"/>
          <w:ilvl w:val="0"/>
        </w:numPr>
      </w:pPr>
      <w:r>
        <w:t xml:space="preserve">Participate in automation efforts to improve productivity &amp; cycle time for testing for each release</w:t>
      </w:r>
    </w:p>
    <w:p>
      <w:pPr>
        <w:pStyle w:val="Compact"/>
        <w:numPr>
          <w:numId w:val="1001"/>
          <w:ilvl w:val="0"/>
        </w:numPr>
      </w:pPr>
      <w:r>
        <w:t xml:space="preserve">Interface with QA /development/product/program managers located in the US and Bangalore to understand release deliverables</w:t>
      </w:r>
    </w:p>
    <w:p>
      <w:pPr>
        <w:pStyle w:val="Compact"/>
        <w:numPr>
          <w:numId w:val="1001"/>
          <w:ilvl w:val="0"/>
        </w:numPr>
      </w:pPr>
      <w:r>
        <w:t xml:space="preserve">Manage, develop and build a cross functional team of talented QA engineers by being hands on and striving for high test coverage</w:t>
      </w:r>
    </w:p>
    <w:p>
      <w:pPr>
        <w:pStyle w:val="Compact"/>
        <w:numPr>
          <w:numId w:val="1001"/>
          <w:ilvl w:val="0"/>
        </w:numPr>
      </w:pPr>
      <w:r>
        <w:t xml:space="preserve">Ensure that the QA team has adequate resources in terms of hardware, skills &amp; tools knowledge, to be successful</w:t>
      </w:r>
    </w:p>
    <w:p>
      <w:pPr>
        <w:pStyle w:val="Compact"/>
        <w:numPr>
          <w:numId w:val="1001"/>
          <w:ilvl w:val="0"/>
        </w:numPr>
      </w:pPr>
      <w:r>
        <w:t xml:space="preserve">Define, organize, manage, and lead multiple project implementations in a fast-paced IT environment across multiple functional teams</w:t>
      </w:r>
    </w:p>
    <w:p>
      <w:pPr>
        <w:pStyle w:val="Compact"/>
        <w:numPr>
          <w:numId w:val="1001"/>
          <w:ilvl w:val="0"/>
        </w:numPr>
      </w:pPr>
      <w:r>
        <w:t xml:space="preserve">Collaborate effectively with IT Business Engagement leads, technical teams, business partners and vendors to plan, execute and deliver within budget and on time</w:t>
      </w:r>
    </w:p>
    <w:p>
      <w:pPr>
        <w:pStyle w:val="Compact"/>
        <w:numPr>
          <w:numId w:val="1001"/>
          <w:ilvl w:val="0"/>
        </w:numPr>
      </w:pPr>
      <w:r>
        <w:t xml:space="preserve">Provide oversight and direction to implementation team to ensure the deployment meets project requirements and business outcomes</w:t>
      </w:r>
    </w:p>
    <w:p>
      <w:pPr>
        <w:pStyle w:val="Compact"/>
        <w:numPr>
          <w:numId w:val="1001"/>
          <w:ilvl w:val="0"/>
        </w:numPr>
      </w:pPr>
      <w:r>
        <w:t xml:space="preserve">Support governance initiatives and drive executive stakeholder communications and meetings</w:t>
      </w:r>
    </w:p>
    <w:p>
      <w:pPr>
        <w:pStyle w:val="Compact"/>
        <w:numPr>
          <w:numId w:val="1001"/>
          <w:ilvl w:val="0"/>
        </w:numPr>
      </w:pPr>
      <w:r>
        <w:t xml:space="preserve">Work with IT &amp; HR leadership to define long term HCM strategy, roadmap and evaluating vendor products</w:t>
      </w:r>
    </w:p>
    <w:p>
      <w:pPr>
        <w:pStyle w:val="Heading2"/>
      </w:pPr>
      <w:bookmarkStart w:id="23" w:name="qualifications-for-senior-it-manager"/>
      <w:r>
        <w:t xml:space="preserve">Qualifications for senior IT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and progressive experience in the areas of financial systems management within a large international company</w:t>
      </w:r>
    </w:p>
    <w:p>
      <w:pPr>
        <w:pStyle w:val="Compact"/>
        <w:numPr>
          <w:numId w:val="1002"/>
          <w:ilvl w:val="0"/>
        </w:numPr>
      </w:pPr>
      <w:r>
        <w:t xml:space="preserve">Significant experience with of major reporting/planning system and ERP required</w:t>
      </w:r>
    </w:p>
    <w:p>
      <w:pPr>
        <w:pStyle w:val="Compact"/>
        <w:numPr>
          <w:numId w:val="1002"/>
          <w:ilvl w:val="0"/>
        </w:numPr>
      </w:pPr>
      <w:r>
        <w:t xml:space="preserve">Must be familiar with technology in order to assign individual responsibilities, identify appropriate resources needed and developing a schedule to ensure meeting deadlines or of projects</w:t>
      </w:r>
    </w:p>
    <w:p>
      <w:pPr>
        <w:pStyle w:val="Compact"/>
        <w:numPr>
          <w:numId w:val="1002"/>
          <w:ilvl w:val="0"/>
        </w:numPr>
      </w:pPr>
      <w:r>
        <w:t xml:space="preserve">Must be responsible for establishing and monitoring all project schedules, alerting customers and Senior staff when problems arise and making sure schedules are followed</w:t>
      </w:r>
    </w:p>
    <w:p>
      <w:pPr>
        <w:pStyle w:val="Compact"/>
        <w:numPr>
          <w:numId w:val="1002"/>
          <w:ilvl w:val="0"/>
        </w:numPr>
      </w:pPr>
      <w:r>
        <w:t xml:space="preserve">Attend monthly SCAD/DCS, Security, and ServiceNow meetings, training opportunities and participate in other related forums</w:t>
      </w:r>
    </w:p>
    <w:p>
      <w:pPr>
        <w:pStyle w:val="Compact"/>
        <w:numPr>
          <w:numId w:val="1002"/>
          <w:ilvl w:val="0"/>
        </w:numPr>
      </w:pPr>
      <w:r>
        <w:t xml:space="preserve">Be familiar with continuous integration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i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i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2021-10-28T13:16:49Z</dcterms:created>
  <dcterms:modified xsi:type="dcterms:W3CDTF">2021-10-28T13:16:49Z</dcterms:modified>
</cp:coreProperties>
</file>