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https://www.velvetjobs.com/job-descriptions/sales-intern</w:t>
        </w:r>
      </w:hyperlink>
    </w:p>
    <w:p>
      <w:pPr>
        <w:pStyle w:val="Heading1"/>
      </w:pPr>
      <w:bookmarkStart w:id="21" w:name="example-of-sales-intern-job-description"/>
      <w:r>
        <w:t xml:space="preserve">Example of Sales Intern Job Description</w:t>
      </w:r>
      <w:bookmarkEnd w:id="21"/>
    </w:p>
    <w:p>
      <w:pPr>
        <w:pStyle w:val="Compact"/>
      </w:pPr>
      <w:r>
        <w:t xml:space="preserve">Our company is growing rapidly and is looking for a sales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intern"/>
      <w:r>
        <w:t xml:space="preserve">Responsibilities for sales intern</w:t>
      </w:r>
      <w:bookmarkEnd w:id="22"/>
    </w:p>
    <w:p>
      <w:pPr>
        <w:pStyle w:val="Compact"/>
        <w:numPr>
          <w:numId w:val="1001"/>
          <w:ilvl w:val="0"/>
        </w:numPr>
      </w:pPr>
      <w:r>
        <w:t xml:space="preserve">Helping sales managers to prepare client meetings by finding and adapting relevant documentation (investment data, market data )</w:t>
      </w:r>
    </w:p>
    <w:p>
      <w:pPr>
        <w:pStyle w:val="Compact"/>
        <w:numPr>
          <w:numId w:val="1001"/>
          <w:ilvl w:val="0"/>
        </w:numPr>
      </w:pPr>
      <w:r>
        <w:t xml:space="preserve">Supporting the team in the organisation and follow-up of client meetings</w:t>
      </w:r>
    </w:p>
    <w:p>
      <w:pPr>
        <w:pStyle w:val="Compact"/>
        <w:numPr>
          <w:numId w:val="1001"/>
          <w:ilvl w:val="0"/>
        </w:numPr>
      </w:pPr>
      <w:r>
        <w:t xml:space="preserve">Producing client analysis and reports in order to help sales managers to develop the business</w:t>
      </w:r>
    </w:p>
    <w:p>
      <w:pPr>
        <w:pStyle w:val="Compact"/>
        <w:numPr>
          <w:numId w:val="1001"/>
          <w:ilvl w:val="0"/>
        </w:numPr>
      </w:pPr>
      <w:r>
        <w:t xml:space="preserve">Updating the client database and writing client meeting reports</w:t>
      </w:r>
    </w:p>
    <w:p>
      <w:pPr>
        <w:pStyle w:val="Compact"/>
        <w:numPr>
          <w:numId w:val="1001"/>
          <w:ilvl w:val="0"/>
        </w:numPr>
      </w:pPr>
      <w:r>
        <w:t xml:space="preserve">Managing and/or coordinating regular client reports and RFIs/RFPs</w:t>
      </w:r>
    </w:p>
    <w:p>
      <w:pPr>
        <w:pStyle w:val="Compact"/>
        <w:numPr>
          <w:numId w:val="1001"/>
          <w:ilvl w:val="0"/>
        </w:numPr>
      </w:pPr>
      <w:r>
        <w:t xml:space="preserve">Willing to engage and assist clients with their requests</w:t>
      </w:r>
    </w:p>
    <w:p>
      <w:pPr>
        <w:pStyle w:val="Compact"/>
        <w:numPr>
          <w:numId w:val="1001"/>
          <w:ilvl w:val="0"/>
        </w:numPr>
      </w:pPr>
      <w:r>
        <w:t xml:space="preserve">Maintain email reporting and working with MM on optimization and email creation</w:t>
      </w:r>
    </w:p>
    <w:p>
      <w:pPr>
        <w:pStyle w:val="Compact"/>
        <w:numPr>
          <w:numId w:val="1001"/>
          <w:ilvl w:val="0"/>
        </w:numPr>
      </w:pPr>
      <w:r>
        <w:t xml:space="preserve">Execution of Marketing Campaign deliverables</w:t>
      </w:r>
    </w:p>
    <w:p>
      <w:pPr>
        <w:pStyle w:val="Compact"/>
        <w:numPr>
          <w:numId w:val="1001"/>
          <w:ilvl w:val="0"/>
        </w:numPr>
      </w:pPr>
      <w:r>
        <w:t xml:space="preserve">Must have strong organizational skills, attention to detail, and the ability to prioritize in a changing environment</w:t>
      </w:r>
    </w:p>
    <w:p>
      <w:pPr>
        <w:pStyle w:val="Compact"/>
        <w:numPr>
          <w:numId w:val="1001"/>
          <w:ilvl w:val="0"/>
        </w:numPr>
      </w:pPr>
      <w:r>
        <w:t xml:space="preserve">Follow-up with the Sales team on pipeline generation, forecast delivery and related activities</w:t>
      </w:r>
    </w:p>
    <w:p>
      <w:pPr>
        <w:pStyle w:val="Heading2"/>
      </w:pPr>
      <w:bookmarkStart w:id="23" w:name="qualifications-for-sales-intern"/>
      <w:r>
        <w:t xml:space="preserve">Qualifications for sales intern</w:t>
      </w:r>
      <w:bookmarkEnd w:id="23"/>
    </w:p>
    <w:p>
      <w:pPr>
        <w:pStyle w:val="Compact"/>
        <w:numPr>
          <w:numId w:val="1002"/>
          <w:ilvl w:val="0"/>
        </w:numPr>
      </w:pPr>
      <w:r>
        <w:t xml:space="preserve">Excellent communication skills (both verbal and written) in both French and English - ensuring professional, clear communication at all times - whether to clients, peers or managers</w:t>
      </w:r>
    </w:p>
    <w:p>
      <w:pPr>
        <w:pStyle w:val="Compact"/>
        <w:numPr>
          <w:numId w:val="1002"/>
          <w:ilvl w:val="0"/>
        </w:numPr>
      </w:pPr>
      <w:r>
        <w:t xml:space="preserve">Fluent German (at least C2 level)</w:t>
      </w:r>
    </w:p>
    <w:p>
      <w:pPr>
        <w:pStyle w:val="Compact"/>
        <w:numPr>
          <w:numId w:val="1002"/>
          <w:ilvl w:val="0"/>
        </w:numPr>
      </w:pPr>
      <w:r>
        <w:t xml:space="preserve">Great enthusiasm for sales</w:t>
      </w:r>
    </w:p>
    <w:p>
      <w:pPr>
        <w:pStyle w:val="Compact"/>
        <w:numPr>
          <w:numId w:val="1002"/>
          <w:ilvl w:val="0"/>
        </w:numPr>
      </w:pPr>
      <w:r>
        <w:t xml:space="preserve">Outgoing personality and appreciation of customer contact</w:t>
      </w:r>
    </w:p>
    <w:p>
      <w:pPr>
        <w:pStyle w:val="Compact"/>
        <w:numPr>
          <w:numId w:val="1002"/>
          <w:ilvl w:val="0"/>
        </w:numPr>
      </w:pPr>
      <w:r>
        <w:t xml:space="preserve">Have entrepreneurial spirit</w:t>
      </w:r>
    </w:p>
    <w:p>
      <w:pPr>
        <w:pStyle w:val="Compact"/>
        <w:numPr>
          <w:numId w:val="1002"/>
          <w:ilvl w:val="0"/>
        </w:numPr>
      </w:pPr>
      <w:r>
        <w:t xml:space="preserve">Must be enrolled as a full-time student in an accredited college or working toward a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2021-10-28T13:13:03Z</dcterms:created>
  <dcterms:modified xsi:type="dcterms:W3CDTF">2021-10-28T13:13:03Z</dcterms:modified>
</cp:coreProperties>
</file>