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https://www.velvetjobs.com/job-descriptions/quality-inspector</w:t>
        </w:r>
      </w:hyperlink>
    </w:p>
    <w:p>
      <w:pPr>
        <w:pStyle w:val="Heading1"/>
      </w:pPr>
      <w:bookmarkStart w:id="21" w:name="example-of-quality-inspector-job-description"/>
      <w:r>
        <w:t xml:space="preserve">Example of Quality Inspector Job Description</w:t>
      </w:r>
      <w:bookmarkEnd w:id="21"/>
    </w:p>
    <w:p>
      <w:pPr>
        <w:pStyle w:val="Compact"/>
      </w:pPr>
      <w:r>
        <w:t xml:space="preserve">Our company is hiring for a quality inspector.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quality-inspector"/>
      <w:r>
        <w:t xml:space="preserve">Responsibilities for quality inspector</w:t>
      </w:r>
      <w:bookmarkEnd w:id="22"/>
    </w:p>
    <w:p>
      <w:pPr>
        <w:pStyle w:val="Compact"/>
        <w:numPr>
          <w:numId w:val="1001"/>
          <w:ilvl w:val="0"/>
        </w:numPr>
      </w:pPr>
      <w:r>
        <w:t xml:space="preserve">Visually identify assembly &amp; soldering errors</w:t>
      </w:r>
    </w:p>
    <w:p>
      <w:pPr>
        <w:pStyle w:val="Compact"/>
        <w:numPr>
          <w:numId w:val="1001"/>
          <w:ilvl w:val="0"/>
        </w:numPr>
      </w:pPr>
      <w:r>
        <w:t xml:space="preserve">Check dimensions and finishes against blueprints or work order specifications</w:t>
      </w:r>
    </w:p>
    <w:p>
      <w:pPr>
        <w:pStyle w:val="Compact"/>
        <w:numPr>
          <w:numId w:val="1001"/>
          <w:ilvl w:val="0"/>
        </w:numPr>
      </w:pPr>
      <w:r>
        <w:t xml:space="preserve">Responsible for detailed inspection of components and identification of non-conformances and potential counterfeit and the proper documentation of the inspection process through digital photography, microscopy, and other methods and tools as described in the process documentation</w:t>
      </w:r>
    </w:p>
    <w:p>
      <w:pPr>
        <w:pStyle w:val="Compact"/>
        <w:numPr>
          <w:numId w:val="1001"/>
          <w:ilvl w:val="0"/>
        </w:numPr>
      </w:pPr>
      <w:r>
        <w:t xml:space="preserve">Responsible for learning and disseminating information relating to quality and counterfeiting of parts and helping to develop and implement new methods to identify</w:t>
      </w:r>
    </w:p>
    <w:p>
      <w:pPr>
        <w:pStyle w:val="Compact"/>
        <w:numPr>
          <w:numId w:val="1001"/>
          <w:ilvl w:val="0"/>
        </w:numPr>
      </w:pPr>
      <w:r>
        <w:t xml:space="preserve">Provide support to customers when any quality issues arise</w:t>
      </w:r>
    </w:p>
    <w:p>
      <w:pPr>
        <w:pStyle w:val="Compact"/>
        <w:numPr>
          <w:numId w:val="1001"/>
          <w:ilvl w:val="0"/>
        </w:numPr>
      </w:pPr>
      <w:r>
        <w:t xml:space="preserve">Responsible for research on product non-conformances to insure they are actual non-conformances and not just form lack of knowledge</w:t>
      </w:r>
    </w:p>
    <w:p>
      <w:pPr>
        <w:pStyle w:val="Compact"/>
        <w:numPr>
          <w:numId w:val="1001"/>
          <w:ilvl w:val="0"/>
        </w:numPr>
      </w:pPr>
      <w:r>
        <w:t xml:space="preserve">Responsible for achieving IDEA ICE-3000 certification and maintaining that certification as current on an annual basis</w:t>
      </w:r>
    </w:p>
    <w:p>
      <w:pPr>
        <w:pStyle w:val="Compact"/>
        <w:numPr>
          <w:numId w:val="1001"/>
          <w:ilvl w:val="0"/>
        </w:numPr>
      </w:pPr>
      <w:r>
        <w:t xml:space="preserve">Review metrics related to inspection results</w:t>
      </w:r>
    </w:p>
    <w:p>
      <w:pPr>
        <w:pStyle w:val="Compact"/>
        <w:numPr>
          <w:numId w:val="1001"/>
          <w:ilvl w:val="0"/>
        </w:numPr>
      </w:pPr>
      <w:r>
        <w:t xml:space="preserve">Suggest improvements in workflow and equipment to make inspection more efficient and effective</w:t>
      </w:r>
    </w:p>
    <w:p>
      <w:pPr>
        <w:pStyle w:val="Compact"/>
        <w:numPr>
          <w:numId w:val="1001"/>
          <w:ilvl w:val="0"/>
        </w:numPr>
      </w:pPr>
      <w:r>
        <w:t xml:space="preserve">Assist, and work with inspectors and manufacturing employees in required inspection areas</w:t>
      </w:r>
    </w:p>
    <w:p>
      <w:pPr>
        <w:pStyle w:val="Heading2"/>
      </w:pPr>
      <w:bookmarkStart w:id="23" w:name="qualifications-for-quality-inspector"/>
      <w:r>
        <w:t xml:space="preserve">Qualifications for quality inspector</w:t>
      </w:r>
      <w:bookmarkEnd w:id="23"/>
    </w:p>
    <w:p>
      <w:pPr>
        <w:pStyle w:val="Compact"/>
        <w:numPr>
          <w:numId w:val="1002"/>
          <w:ilvl w:val="0"/>
        </w:numPr>
      </w:pPr>
      <w:r>
        <w:t xml:space="preserve">Previous experience in Quality (Minimum 2 years)</w:t>
      </w:r>
    </w:p>
    <w:p>
      <w:pPr>
        <w:pStyle w:val="Compact"/>
        <w:numPr>
          <w:numId w:val="1002"/>
          <w:ilvl w:val="0"/>
        </w:numPr>
      </w:pPr>
      <w:r>
        <w:t xml:space="preserve">Steel Toe boots required on Day #1</w:t>
      </w:r>
    </w:p>
    <w:p>
      <w:pPr>
        <w:pStyle w:val="Compact"/>
        <w:numPr>
          <w:numId w:val="1002"/>
          <w:ilvl w:val="0"/>
        </w:numPr>
      </w:pPr>
      <w:r>
        <w:t xml:space="preserve">Reliable Transportation (public transit does not run to this location)</w:t>
      </w:r>
    </w:p>
    <w:p>
      <w:pPr>
        <w:pStyle w:val="Compact"/>
        <w:numPr>
          <w:numId w:val="1002"/>
          <w:ilvl w:val="0"/>
        </w:numPr>
      </w:pPr>
      <w:r>
        <w:t xml:space="preserve">Computer experience/ MS WORD, EXCEL and SAP preferred</w:t>
      </w:r>
    </w:p>
    <w:p>
      <w:pPr>
        <w:pStyle w:val="Compact"/>
        <w:numPr>
          <w:numId w:val="1002"/>
          <w:ilvl w:val="0"/>
        </w:numPr>
      </w:pPr>
      <w:r>
        <w:t xml:space="preserve">There are also 12 hours shifts - 7am to 7pm and 7pm to 7am</w:t>
      </w:r>
    </w:p>
    <w:p>
      <w:pPr>
        <w:pStyle w:val="Compact"/>
        <w:numPr>
          <w:numId w:val="1002"/>
          <w:ilvl w:val="0"/>
        </w:numPr>
      </w:pPr>
      <w:r>
        <w:t xml:space="preserve">Typically requires an associate's degree, trade school certificate, military training or equivalent in quality inspections or certification by a professional group such as ASQ or AWS, and years of progressive experience in electrical, mechanical, electromechanical or metrology inspection and calibration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insp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insp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2021-10-28T18:37:29Z</dcterms:created>
  <dcterms:modified xsi:type="dcterms:W3CDTF">2021-10-28T18:37:29Z</dcterms:modified>
</cp:coreProperties>
</file>