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https://www.velvetjobs.com/job-descriptions/network-data-engineer</w:t>
        </w:r>
      </w:hyperlink>
    </w:p>
    <w:p>
      <w:pPr>
        <w:pStyle w:val="Heading1"/>
      </w:pPr>
      <w:bookmarkStart w:id="21" w:name="example-of-network-data-engineer-job-description"/>
      <w:r>
        <w:t xml:space="preserve">Example of Network / Data Engineer Job Description</w:t>
      </w:r>
      <w:bookmarkEnd w:id="21"/>
    </w:p>
    <w:p>
      <w:pPr>
        <w:pStyle w:val="Compact"/>
      </w:pPr>
      <w:r>
        <w:t xml:space="preserve">Our company is hiring for a network / data engineer. To join our growing team, please review the list of responsibilities and qualifications.</w:t>
      </w:r>
    </w:p>
    <w:p>
      <w:pPr>
        <w:pStyle w:val="Heading2"/>
      </w:pPr>
      <w:bookmarkStart w:id="22" w:name="responsibilities-for-network-data-engineer"/>
      <w:r>
        <w:t xml:space="preserve">Responsibilities for network / data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 reported issues which include application performance, congested bandwidth and the inability to gain access to the network -Participate on smaller team assigned to projects</w:t>
      </w:r>
    </w:p>
    <w:p>
      <w:pPr>
        <w:pStyle w:val="Compact"/>
        <w:numPr>
          <w:numId w:val="1001"/>
          <w:ilvl w:val="0"/>
        </w:numPr>
      </w:pPr>
      <w:r>
        <w:t xml:space="preserve">Assist with the design, engineering, installation and maintenance of the disciplines mentioned earlier</w:t>
      </w:r>
    </w:p>
    <w:p>
      <w:pPr>
        <w:pStyle w:val="Compact"/>
        <w:numPr>
          <w:numId w:val="1001"/>
          <w:ilvl w:val="0"/>
        </w:numPr>
      </w:pPr>
      <w:r>
        <w:t xml:space="preserve">Evaluate existing design, new technologies and provide technical recommendations</w:t>
      </w:r>
    </w:p>
    <w:p>
      <w:pPr>
        <w:pStyle w:val="Compact"/>
        <w:numPr>
          <w:numId w:val="1001"/>
          <w:ilvl w:val="0"/>
        </w:numPr>
      </w:pPr>
      <w:r>
        <w:t xml:space="preserve">Create and update existing documentation for work performed</w:t>
      </w:r>
    </w:p>
    <w:p>
      <w:pPr>
        <w:pStyle w:val="Compact"/>
        <w:numPr>
          <w:numId w:val="1001"/>
          <w:ilvl w:val="0"/>
        </w:numPr>
      </w:pPr>
      <w:r>
        <w:t xml:space="preserve">Effectively communicate with project managers, direct management/team members and team members from other groups either via email, IM or face-to-face interactions</w:t>
      </w:r>
    </w:p>
    <w:p>
      <w:pPr>
        <w:pStyle w:val="Compact"/>
        <w:numPr>
          <w:numId w:val="1001"/>
          <w:ilvl w:val="0"/>
        </w:numPr>
      </w:pPr>
      <w:r>
        <w:t xml:space="preserve">Responsible for overseeing installation, modification, testing and servicing of data/network communications equipment</w:t>
      </w:r>
    </w:p>
    <w:p>
      <w:pPr>
        <w:pStyle w:val="Compact"/>
        <w:numPr>
          <w:numId w:val="1001"/>
          <w:ilvl w:val="0"/>
        </w:numPr>
      </w:pPr>
      <w:r>
        <w:t xml:space="preserve">Oversees hardware and software moves, adds and changes</w:t>
      </w:r>
    </w:p>
    <w:p>
      <w:pPr>
        <w:pStyle w:val="Compact"/>
        <w:numPr>
          <w:numId w:val="1001"/>
          <w:ilvl w:val="0"/>
        </w:numPr>
      </w:pPr>
      <w:r>
        <w:t xml:space="preserve">Responds to all trouble reports related to the network-computing infrastructure</w:t>
      </w:r>
    </w:p>
    <w:p>
      <w:pPr>
        <w:pStyle w:val="Compact"/>
        <w:numPr>
          <w:numId w:val="1001"/>
          <w:ilvl w:val="0"/>
        </w:numPr>
      </w:pPr>
      <w:r>
        <w:t xml:space="preserve">Responsible for coordinating modification, repair and preventative maintenance of network-computing infrastructure by contacting appropriate vendor(s)</w:t>
      </w:r>
    </w:p>
    <w:p>
      <w:pPr>
        <w:pStyle w:val="Compact"/>
        <w:numPr>
          <w:numId w:val="1001"/>
          <w:ilvl w:val="0"/>
        </w:numPr>
      </w:pPr>
      <w:r>
        <w:t xml:space="preserve">Participates in an on-call rotation to support datacenter network environments</w:t>
      </w:r>
    </w:p>
    <w:p>
      <w:pPr>
        <w:pStyle w:val="Heading2"/>
      </w:pPr>
      <w:bookmarkStart w:id="23" w:name="qualifications-for-network-data-engineer"/>
      <w:r>
        <w:t xml:space="preserve">Qualifications for network / data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DDOS experience is preferred</w:t>
      </w:r>
    </w:p>
    <w:p>
      <w:pPr>
        <w:pStyle w:val="Compact"/>
        <w:numPr>
          <w:numId w:val="1002"/>
          <w:ilvl w:val="0"/>
        </w:numPr>
      </w:pPr>
      <w:r>
        <w:t xml:space="preserve">Proven experience managing various large-scale enterprise network topologies including LAN, WAN, Wireless, and Transport</w:t>
      </w:r>
    </w:p>
    <w:p>
      <w:pPr>
        <w:pStyle w:val="Compact"/>
        <w:numPr>
          <w:numId w:val="1002"/>
          <w:ilvl w:val="0"/>
        </w:numPr>
      </w:pPr>
      <w:r>
        <w:t xml:space="preserve">Must be able to troubleshoot complex network security and routing issues in a large multi-vendor environment</w:t>
      </w:r>
    </w:p>
    <w:p>
      <w:pPr>
        <w:pStyle w:val="Compact"/>
        <w:numPr>
          <w:numId w:val="1002"/>
          <w:ilvl w:val="0"/>
        </w:numPr>
      </w:pPr>
      <w:r>
        <w:t xml:space="preserve">TLC Expect</w:t>
      </w:r>
    </w:p>
    <w:p>
      <w:pPr>
        <w:pStyle w:val="Compact"/>
        <w:numPr>
          <w:numId w:val="1002"/>
          <w:ilvl w:val="0"/>
        </w:numPr>
      </w:pPr>
      <w:r>
        <w:t xml:space="preserve">REST API interaction</w:t>
      </w:r>
    </w:p>
    <w:p>
      <w:pPr>
        <w:pStyle w:val="Compact"/>
        <w:numPr>
          <w:numId w:val="1002"/>
          <w:ilvl w:val="0"/>
        </w:numPr>
      </w:pPr>
      <w:r>
        <w:t xml:space="preserve">Cisco Programmability and EEM scripting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data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data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2021-10-28T12:55:52Z</dcterms:created>
  <dcterms:modified xsi:type="dcterms:W3CDTF">2021-10-28T12:55:52Z</dcterms:modified>
</cp:coreProperties>
</file>