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https://www.velvetjobs.com/job-descriptions/mechanic-electrical</w:t>
        </w:r>
      </w:hyperlink>
    </w:p>
    <w:p>
      <w:pPr>
        <w:pStyle w:val="Heading1"/>
      </w:pPr>
      <w:bookmarkStart w:id="21" w:name="example-of-mechanic-electrical-job-description"/>
      <w:r>
        <w:t xml:space="preserve">Example of Mechanic / Electrical Job Description</w:t>
      </w:r>
      <w:bookmarkEnd w:id="21"/>
    </w:p>
    <w:p>
      <w:pPr>
        <w:pStyle w:val="Compact"/>
      </w:pPr>
      <w:r>
        <w:t xml:space="preserve">Our growing company is hiring for a mechanic / electrical.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chanic-electrical"/>
      <w:r>
        <w:t xml:space="preserve">Responsibilities for mechanic / electrical</w:t>
      </w:r>
      <w:bookmarkEnd w:id="22"/>
    </w:p>
    <w:p>
      <w:pPr>
        <w:pStyle w:val="Compact"/>
        <w:numPr>
          <w:numId w:val="1001"/>
          <w:ilvl w:val="0"/>
        </w:numPr>
      </w:pPr>
      <w:r>
        <w:t xml:space="preserve">Install specialized troubleshooting equipment for diagnostics</w:t>
      </w:r>
    </w:p>
    <w:p>
      <w:pPr>
        <w:pStyle w:val="Compact"/>
        <w:numPr>
          <w:numId w:val="1001"/>
          <w:ilvl w:val="0"/>
        </w:numPr>
      </w:pPr>
      <w:r>
        <w:t xml:space="preserve">Troubleshoot equipment to detect imperfections</w:t>
      </w:r>
    </w:p>
    <w:p>
      <w:pPr>
        <w:pStyle w:val="Compact"/>
        <w:numPr>
          <w:numId w:val="1001"/>
          <w:ilvl w:val="0"/>
        </w:numPr>
      </w:pPr>
      <w:r>
        <w:t xml:space="preserve">Perform High Voltage switching for Substation PM and repair work</w:t>
      </w:r>
    </w:p>
    <w:p>
      <w:pPr>
        <w:pStyle w:val="Compact"/>
        <w:numPr>
          <w:numId w:val="1001"/>
          <w:ilvl w:val="0"/>
        </w:numPr>
      </w:pPr>
      <w:r>
        <w:t xml:space="preserve">Check and perform preventive maintenance on motor control center equipment</w:t>
      </w:r>
    </w:p>
    <w:p>
      <w:pPr>
        <w:pStyle w:val="Compact"/>
        <w:numPr>
          <w:numId w:val="1001"/>
          <w:ilvl w:val="0"/>
        </w:numPr>
      </w:pPr>
      <w:r>
        <w:t xml:space="preserve">Perform ISO calibration on gauges, temperature controllers, - Calibrate gages, controllers, transmitters as required</w:t>
      </w:r>
    </w:p>
    <w:p>
      <w:pPr>
        <w:pStyle w:val="Compact"/>
        <w:numPr>
          <w:numId w:val="1001"/>
          <w:ilvl w:val="0"/>
        </w:numPr>
      </w:pPr>
      <w:r>
        <w:t xml:space="preserve">Utilize sensory tools to aid in identifying issues</w:t>
      </w:r>
    </w:p>
    <w:p>
      <w:pPr>
        <w:pStyle w:val="Compact"/>
        <w:numPr>
          <w:numId w:val="1001"/>
          <w:ilvl w:val="0"/>
        </w:numPr>
      </w:pPr>
      <w:r>
        <w:t xml:space="preserve">Determine root cause of failure and correct to prevent reoccurrence</w:t>
      </w:r>
    </w:p>
    <w:p>
      <w:pPr>
        <w:pStyle w:val="Compact"/>
        <w:numPr>
          <w:numId w:val="1001"/>
          <w:ilvl w:val="0"/>
        </w:numPr>
      </w:pPr>
      <w:r>
        <w:t xml:space="preserve">Review previous failure modes to aid in discovery of patterns in root cause and bad actors</w:t>
      </w:r>
    </w:p>
    <w:p>
      <w:pPr>
        <w:pStyle w:val="Compact"/>
        <w:numPr>
          <w:numId w:val="1001"/>
          <w:ilvl w:val="0"/>
        </w:numPr>
      </w:pPr>
      <w:r>
        <w:t xml:space="preserve">Follow up on repairs with observation and monitoring of equipment after it is in service to confirm successful repairs</w:t>
      </w:r>
    </w:p>
    <w:p>
      <w:pPr>
        <w:pStyle w:val="Compact"/>
        <w:numPr>
          <w:numId w:val="1001"/>
          <w:ilvl w:val="0"/>
        </w:numPr>
      </w:pPr>
      <w:r>
        <w:t xml:space="preserve">Complete all phases of repairs from origination to completion</w:t>
      </w:r>
    </w:p>
    <w:p>
      <w:pPr>
        <w:pStyle w:val="Heading2"/>
      </w:pPr>
      <w:bookmarkStart w:id="23" w:name="qualifications-for-mechanic-electrical"/>
      <w:r>
        <w:t xml:space="preserve">Qualifications for mechanic / electrical</w:t>
      </w:r>
      <w:bookmarkEnd w:id="23"/>
    </w:p>
    <w:p>
      <w:pPr>
        <w:pStyle w:val="Compact"/>
        <w:numPr>
          <w:numId w:val="1002"/>
          <w:ilvl w:val="0"/>
        </w:numPr>
      </w:pPr>
      <w:r>
        <w:t xml:space="preserve">Computers Usage and How they Function</w:t>
      </w:r>
    </w:p>
    <w:p>
      <w:pPr>
        <w:pStyle w:val="Compact"/>
        <w:numPr>
          <w:numId w:val="1002"/>
          <w:ilvl w:val="0"/>
        </w:numPr>
      </w:pPr>
      <w:r>
        <w:t xml:space="preserve">Active Top Secret SCI Clearance - TS/SCI</w:t>
      </w:r>
    </w:p>
    <w:p>
      <w:pPr>
        <w:pStyle w:val="Compact"/>
        <w:numPr>
          <w:numId w:val="1002"/>
          <w:ilvl w:val="0"/>
        </w:numPr>
      </w:pPr>
      <w:r>
        <w:t xml:space="preserve">Willingness to be submitted for higher level government clearances to include a government polygraph</w:t>
      </w:r>
    </w:p>
    <w:p>
      <w:pPr>
        <w:pStyle w:val="Compact"/>
        <w:numPr>
          <w:numId w:val="1002"/>
          <w:ilvl w:val="0"/>
        </w:numPr>
      </w:pPr>
      <w:r>
        <w:t xml:space="preserve">Must be able to read, interpret and work from engineering drawings, blueprints, T.O</w:t>
      </w:r>
    </w:p>
    <w:p>
      <w:pPr>
        <w:pStyle w:val="Compact"/>
        <w:numPr>
          <w:numId w:val="1002"/>
          <w:ilvl w:val="0"/>
        </w:numPr>
      </w:pPr>
      <w:r>
        <w:t xml:space="preserve">Looking for at least 2-5 years as maintenance mechanic</w:t>
      </w:r>
    </w:p>
    <w:p>
      <w:pPr>
        <w:pStyle w:val="Compact"/>
        <w:numPr>
          <w:numId w:val="1002"/>
          <w:ilvl w:val="0"/>
        </w:numPr>
      </w:pPr>
      <w:r>
        <w:t xml:space="preserve">Pneumatic and Hydraulic maintenance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electr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electr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