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https://www.velvetjobs.com/job-descriptions/it-qa-analyst</w:t>
        </w:r>
      </w:hyperlink>
    </w:p>
    <w:p>
      <w:pPr>
        <w:pStyle w:val="Heading1"/>
      </w:pPr>
      <w:bookmarkStart w:id="21" w:name="example-of-it-qa-analyst-job-description"/>
      <w:r>
        <w:t xml:space="preserve">Example of IT QA Analyst Job Description</w:t>
      </w:r>
      <w:bookmarkEnd w:id="21"/>
    </w:p>
    <w:p>
      <w:pPr>
        <w:pStyle w:val="Compact"/>
      </w:pPr>
      <w:r>
        <w:t xml:space="preserve">Our company is looking for an IT QA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qa-analyst"/>
      <w:r>
        <w:t xml:space="preserve">Responsibilities for IT QA analyst</w:t>
      </w:r>
      <w:bookmarkEnd w:id="22"/>
    </w:p>
    <w:p>
      <w:pPr>
        <w:pStyle w:val="Compact"/>
        <w:numPr>
          <w:numId w:val="1001"/>
          <w:ilvl w:val="0"/>
        </w:numPr>
      </w:pPr>
      <w:r>
        <w:t xml:space="preserve">Create clearly documented defect reports for anomalies found during test procedures</w:t>
      </w:r>
    </w:p>
    <w:p>
      <w:pPr>
        <w:pStyle w:val="Compact"/>
        <w:numPr>
          <w:numId w:val="1001"/>
          <w:ilvl w:val="0"/>
        </w:numPr>
      </w:pPr>
      <w:r>
        <w:t xml:space="preserve">Modify test cases scenarios as needed for new and changed products</w:t>
      </w:r>
    </w:p>
    <w:p>
      <w:pPr>
        <w:pStyle w:val="Compact"/>
        <w:numPr>
          <w:numId w:val="1001"/>
          <w:ilvl w:val="0"/>
        </w:numPr>
      </w:pPr>
      <w:r>
        <w:t xml:space="preserve">Work to expose anomalies and variations between product requirement specifications and implementation through the use of sanity, stress, integration, end-to-end and regression test procedures</w:t>
      </w:r>
    </w:p>
    <w:p>
      <w:pPr>
        <w:pStyle w:val="Compact"/>
        <w:numPr>
          <w:numId w:val="1001"/>
          <w:ilvl w:val="0"/>
        </w:numPr>
      </w:pPr>
      <w:r>
        <w:t xml:space="preserve">Test and support applications in a global software platform (ServiceNow) and various other corporate systems, tools, and scripts</w:t>
      </w:r>
    </w:p>
    <w:p>
      <w:pPr>
        <w:pStyle w:val="Compact"/>
        <w:numPr>
          <w:numId w:val="1001"/>
          <w:ilvl w:val="0"/>
        </w:numPr>
      </w:pPr>
      <w:r>
        <w:t xml:space="preserve">Communicate with internal customers in non-technical terms, understand business requirements, and propose solutions</w:t>
      </w:r>
    </w:p>
    <w:p>
      <w:pPr>
        <w:pStyle w:val="Compact"/>
        <w:numPr>
          <w:numId w:val="1001"/>
          <w:ilvl w:val="0"/>
        </w:numPr>
      </w:pPr>
      <w:r>
        <w:t xml:space="preserve">Document changes and author documentation on software functionality</w:t>
      </w:r>
    </w:p>
    <w:p>
      <w:pPr>
        <w:pStyle w:val="Compact"/>
        <w:numPr>
          <w:numId w:val="1001"/>
          <w:ilvl w:val="0"/>
        </w:numPr>
      </w:pPr>
      <w:r>
        <w:t xml:space="preserve">Build, maintain, and support applications in a global software platform (ServiceNow) and various other corporate systems, tools, and scripts</w:t>
      </w:r>
    </w:p>
    <w:p>
      <w:pPr>
        <w:pStyle w:val="Compact"/>
        <w:numPr>
          <w:numId w:val="1001"/>
          <w:ilvl w:val="0"/>
        </w:numPr>
      </w:pPr>
      <w:r>
        <w:t xml:space="preserve">Proactively learn and understand existing platform and proposed new feature requirements</w:t>
      </w:r>
    </w:p>
    <w:p>
      <w:pPr>
        <w:pStyle w:val="Compact"/>
        <w:numPr>
          <w:numId w:val="1001"/>
          <w:ilvl w:val="0"/>
        </w:numPr>
      </w:pPr>
      <w:r>
        <w:t xml:space="preserve">Employ best practices to execute and validate product releases against defined feature and regression test scripts</w:t>
      </w:r>
    </w:p>
    <w:p>
      <w:pPr>
        <w:pStyle w:val="Compact"/>
        <w:numPr>
          <w:numId w:val="1001"/>
          <w:ilvl w:val="0"/>
        </w:numPr>
      </w:pPr>
      <w:r>
        <w:t xml:space="preserve">Create clearly documented defect reports for anomalies and bugs identified during test execution</w:t>
      </w:r>
    </w:p>
    <w:p>
      <w:pPr>
        <w:pStyle w:val="Heading2"/>
      </w:pPr>
      <w:bookmarkStart w:id="23" w:name="qualifications-for-it-qa-analyst"/>
      <w:r>
        <w:t xml:space="preserve">Qualifications for IT QA analyst</w:t>
      </w:r>
      <w:bookmarkEnd w:id="23"/>
    </w:p>
    <w:p>
      <w:pPr>
        <w:pStyle w:val="Compact"/>
        <w:numPr>
          <w:numId w:val="1002"/>
          <w:ilvl w:val="0"/>
        </w:numPr>
      </w:pPr>
      <w:r>
        <w:t xml:space="preserve">Knowledge of system diagraming tools and documentation techniques</w:t>
      </w:r>
    </w:p>
    <w:p>
      <w:pPr>
        <w:pStyle w:val="Compact"/>
        <w:numPr>
          <w:numId w:val="1002"/>
          <w:ilvl w:val="0"/>
        </w:numPr>
      </w:pPr>
      <w:r>
        <w:t xml:space="preserve">Knowledge of the System Development Life Cycle phases and products</w:t>
      </w:r>
    </w:p>
    <w:p>
      <w:pPr>
        <w:pStyle w:val="Compact"/>
        <w:numPr>
          <w:numId w:val="1002"/>
          <w:ilvl w:val="0"/>
        </w:numPr>
      </w:pPr>
      <w:r>
        <w:t xml:space="preserve">Understanding of Project Management concepts and procedures</w:t>
      </w:r>
    </w:p>
    <w:p>
      <w:pPr>
        <w:pStyle w:val="Compact"/>
        <w:numPr>
          <w:numId w:val="1002"/>
          <w:ilvl w:val="0"/>
        </w:numPr>
      </w:pPr>
      <w:r>
        <w:t xml:space="preserve">Exposure and experience with relational databases and SQL query language is preferred</w:t>
      </w:r>
    </w:p>
    <w:p>
      <w:pPr>
        <w:pStyle w:val="Compact"/>
        <w:numPr>
          <w:numId w:val="1002"/>
          <w:ilvl w:val="0"/>
        </w:numPr>
      </w:pPr>
      <w:r>
        <w:t xml:space="preserve">Strong understanding how to correctly analyze system functions and recommend appropriate test strategies</w:t>
      </w:r>
    </w:p>
    <w:p>
      <w:pPr>
        <w:pStyle w:val="Compact"/>
        <w:numPr>
          <w:numId w:val="1002"/>
          <w:ilvl w:val="0"/>
        </w:numPr>
      </w:pPr>
      <w:r>
        <w:t xml:space="preserve">Demonstrates the skill to select appropriate test tools and strategies for a particular effort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q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q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2021-10-28T13:21:09Z</dcterms:created>
  <dcterms:modified xsi:type="dcterms:W3CDTF">2021-10-28T13:21:09Z</dcterms:modified>
</cp:coreProperties>
</file>