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https://www.velvetjobs.com/job-descriptions/accounts-receivable-clerk</w:t>
        </w:r>
      </w:hyperlink>
    </w:p>
    <w:p>
      <w:pPr>
        <w:pStyle w:val="Heading1"/>
      </w:pPr>
      <w:bookmarkStart w:id="21" w:name="example-of-accounts-receivable-clerk-job-description"/>
      <w:r>
        <w:t xml:space="preserve">Example of Accounts Receivable Clerk Job Description</w:t>
      </w:r>
      <w:bookmarkEnd w:id="21"/>
    </w:p>
    <w:p>
      <w:pPr>
        <w:pStyle w:val="Compact"/>
      </w:pPr>
      <w:r>
        <w:t xml:space="preserve">Our company is looking for an accounts receivable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s-receivable-clerk"/>
      <w:r>
        <w:t xml:space="preserve">Responsibilities for accounts receivable clerk</w:t>
      </w:r>
      <w:bookmarkEnd w:id="22"/>
    </w:p>
    <w:p>
      <w:pPr>
        <w:pStyle w:val="Compact"/>
        <w:numPr>
          <w:numId w:val="1001"/>
          <w:ilvl w:val="0"/>
        </w:numPr>
      </w:pPr>
      <w:r>
        <w:t xml:space="preserve">Process payments including checks, ACH and credit cards</w:t>
      </w:r>
    </w:p>
    <w:p>
      <w:pPr>
        <w:pStyle w:val="Compact"/>
        <w:numPr>
          <w:numId w:val="1001"/>
          <w:ilvl w:val="0"/>
        </w:numPr>
      </w:pPr>
      <w:r>
        <w:t xml:space="preserve">Support Ad Sales/Event Sales Staff with inquiries</w:t>
      </w:r>
    </w:p>
    <w:p>
      <w:pPr>
        <w:pStyle w:val="Compact"/>
        <w:numPr>
          <w:numId w:val="1001"/>
          <w:ilvl w:val="0"/>
        </w:numPr>
      </w:pPr>
      <w:r>
        <w:t xml:space="preserve">Prepare refunds (when necessary)</w:t>
      </w:r>
    </w:p>
    <w:p>
      <w:pPr>
        <w:pStyle w:val="Compact"/>
        <w:numPr>
          <w:numId w:val="1001"/>
          <w:ilvl w:val="0"/>
        </w:numPr>
      </w:pPr>
      <w:r>
        <w:t xml:space="preserve">Assist with printing and mailing of statements</w:t>
      </w:r>
    </w:p>
    <w:p>
      <w:pPr>
        <w:pStyle w:val="Compact"/>
        <w:numPr>
          <w:numId w:val="1001"/>
          <w:ilvl w:val="0"/>
        </w:numPr>
      </w:pPr>
      <w:r>
        <w:t xml:space="preserve">Review account histories with customers</w:t>
      </w:r>
    </w:p>
    <w:p>
      <w:pPr>
        <w:pStyle w:val="Compact"/>
        <w:numPr>
          <w:numId w:val="1001"/>
          <w:ilvl w:val="0"/>
        </w:numPr>
      </w:pPr>
      <w:r>
        <w:t xml:space="preserve">Post payments, credit memos and adjustments</w:t>
      </w:r>
    </w:p>
    <w:p>
      <w:pPr>
        <w:pStyle w:val="Compact"/>
        <w:numPr>
          <w:numId w:val="1001"/>
          <w:ilvl w:val="0"/>
        </w:numPr>
      </w:pPr>
      <w:r>
        <w:t xml:space="preserve">Process accounts receivables including customer billing and cash receipts weekly and biweekly</w:t>
      </w:r>
    </w:p>
    <w:p>
      <w:pPr>
        <w:pStyle w:val="Compact"/>
        <w:numPr>
          <w:numId w:val="1001"/>
          <w:ilvl w:val="0"/>
        </w:numPr>
      </w:pPr>
      <w:r>
        <w:t xml:space="preserve">Promptly &amp; accurately post cash &amp; allocate cash on the system, for all customers’ accounts within the area of responsibility</w:t>
      </w:r>
    </w:p>
    <w:p>
      <w:pPr>
        <w:pStyle w:val="Compact"/>
        <w:numPr>
          <w:numId w:val="1001"/>
          <w:ilvl w:val="0"/>
        </w:numPr>
      </w:pPr>
      <w:r>
        <w:t xml:space="preserve">Chase debt by telephone, email and letter, through to litigation as required</w:t>
      </w:r>
    </w:p>
    <w:p>
      <w:pPr>
        <w:pStyle w:val="Compact"/>
        <w:numPr>
          <w:numId w:val="1001"/>
          <w:ilvl w:val="0"/>
        </w:numPr>
      </w:pPr>
      <w:r>
        <w:t xml:space="preserve">Identify and resolve unallocated cash balances promptly &amp; ensure all cleared prior to month end</w:t>
      </w:r>
    </w:p>
    <w:p>
      <w:pPr>
        <w:pStyle w:val="Heading2"/>
      </w:pPr>
      <w:bookmarkStart w:id="23" w:name="qualifications-for-accounts-receivable-clerk"/>
      <w:r>
        <w:t xml:space="preserve">Qualifications for accounts receivable clerk</w:t>
      </w:r>
      <w:bookmarkEnd w:id="23"/>
    </w:p>
    <w:p>
      <w:pPr>
        <w:pStyle w:val="Compact"/>
        <w:numPr>
          <w:numId w:val="1002"/>
          <w:ilvl w:val="0"/>
        </w:numPr>
      </w:pPr>
      <w:r>
        <w:t xml:space="preserve">An ability to follow a structured process</w:t>
      </w:r>
    </w:p>
    <w:p>
      <w:pPr>
        <w:pStyle w:val="Compact"/>
        <w:numPr>
          <w:numId w:val="1002"/>
          <w:ilvl w:val="0"/>
        </w:numPr>
      </w:pPr>
      <w:r>
        <w:t xml:space="preserve">Able to work on own initiative to resolve queries promptly and accurately</w:t>
      </w:r>
    </w:p>
    <w:p>
      <w:pPr>
        <w:pStyle w:val="Compact"/>
        <w:numPr>
          <w:numId w:val="1002"/>
          <w:ilvl w:val="0"/>
        </w:numPr>
      </w:pPr>
      <w:r>
        <w:t xml:space="preserve">Numerate and attentive to detail</w:t>
      </w:r>
    </w:p>
    <w:p>
      <w:pPr>
        <w:pStyle w:val="Compact"/>
        <w:numPr>
          <w:numId w:val="1002"/>
          <w:ilvl w:val="0"/>
        </w:numPr>
      </w:pPr>
      <w:r>
        <w:t xml:space="preserve">Able to prioritise own workload to meet deadlines from supervisor</w:t>
      </w:r>
    </w:p>
    <w:p>
      <w:pPr>
        <w:pStyle w:val="Compact"/>
        <w:numPr>
          <w:numId w:val="1002"/>
          <w:ilvl w:val="0"/>
        </w:numPr>
      </w:pPr>
      <w:r>
        <w:t xml:space="preserve">Handling various application requests submitted by other departments (moves, matches, write offs)</w:t>
      </w:r>
    </w:p>
    <w:p>
      <w:pPr>
        <w:pStyle w:val="Compact"/>
        <w:numPr>
          <w:numId w:val="1002"/>
          <w:ilvl w:val="0"/>
        </w:numPr>
      </w:pPr>
      <w:r>
        <w:t xml:space="preserve">Providing assistance to Credit and Claims &amp; Adjustments to resolve questions and discrepancies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receivabl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receivabl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2021-10-28T13:12:27Z</dcterms:created>
  <dcterms:modified xsi:type="dcterms:W3CDTF">2021-10-28T13:12:27Z</dcterms:modified>
</cp:coreProperties>
</file>