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https://www.velvetjobs.com/cover-letters/it-administrative-assistant</w:t>
        </w:r>
      </w:hyperlink>
    </w:p>
    <w:p>
      <w:pPr>
        <w:pStyle w:val="Heading1"/>
      </w:pPr>
      <w:bookmarkStart w:id="21" w:name="example-of-it-administrative-assistant-cover-letter"/>
      <w:r>
        <w:t xml:space="preserve">Example of IT Administrative Assistant Cover Letter</w:t>
      </w:r>
      <w:bookmarkEnd w:id="21"/>
    </w:p>
    <w:p>
      <w:pPr>
        <w:pStyle w:val="Compact"/>
      </w:pPr>
      <w:r>
        <w:t xml:space="preserve">491 Moore Burgs</w:t>
      </w:r>
      <w:r>
        <w:br w:type="textWrapping"/>
      </w:r>
      <w:r>
        <w:t xml:space="preserve">North Sonnyville, IN 73375-4462</w:t>
      </w:r>
    </w:p>
    <w:p>
      <w:pPr>
        <w:pStyle w:val="Compact"/>
      </w:pPr>
      <w:r>
        <w:rPr>
          <w:b/>
        </w:rPr>
        <w:t xml:space="preserve">Dear Tyler Walter,</w:t>
      </w:r>
    </w:p>
    <w:p>
      <w:pPr>
        <w:pStyle w:val="BodyText"/>
      </w:pPr>
      <w:r>
        <w:t xml:space="preserve">I am excited to be applying for the position of IT administrative assistant. Please accept this letter and the attached resume as my interest in this position.</w:t>
      </w:r>
    </w:p>
    <w:p>
      <w:pPr>
        <w:pStyle w:val="BodyText"/>
      </w:pPr>
      <w:r>
        <w:t xml:space="preserve">Previously, I was responsible for information for procurement requests for goods and services related to specific accounts and ensure compliance with company procurement procedures.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Attention to detail in managing large volumes of data</w:t>
      </w:r>
    </w:p>
    <w:p>
      <w:pPr>
        <w:pStyle w:val="Compact"/>
        <w:numPr>
          <w:numId w:val="1001"/>
          <w:ilvl w:val="0"/>
        </w:numPr>
      </w:pPr>
      <w:r>
        <w:t xml:space="preserve">Initiative, conscientious and self-motivated</w:t>
      </w:r>
    </w:p>
    <w:p>
      <w:pPr>
        <w:pStyle w:val="Compact"/>
        <w:numPr>
          <w:numId w:val="1001"/>
          <w:ilvl w:val="0"/>
        </w:numPr>
      </w:pPr>
      <w:r>
        <w:t xml:space="preserve">Strong team contributor and understands performance related results of organization and team efforts</w:t>
      </w:r>
    </w:p>
    <w:p>
      <w:pPr>
        <w:pStyle w:val="Compact"/>
        <w:numPr>
          <w:numId w:val="1001"/>
          <w:ilvl w:val="0"/>
        </w:numPr>
      </w:pPr>
      <w:r>
        <w:t xml:space="preserve">Has strong interpersonal skills and is dependable</w:t>
      </w:r>
    </w:p>
    <w:p>
      <w:pPr>
        <w:pStyle w:val="Compact"/>
        <w:numPr>
          <w:numId w:val="1001"/>
          <w:ilvl w:val="0"/>
        </w:numPr>
      </w:pPr>
      <w:r>
        <w:t xml:space="preserve">Works with communications providers to ensure quality service and appropriate pricing</w:t>
      </w:r>
    </w:p>
    <w:p>
      <w:pPr>
        <w:pStyle w:val="Compact"/>
        <w:numPr>
          <w:numId w:val="1001"/>
          <w:ilvl w:val="0"/>
        </w:numPr>
      </w:pPr>
      <w:r>
        <w:t xml:space="preserve">Assist other branches and departments with various communication issues</w:t>
      </w:r>
    </w:p>
    <w:p>
      <w:pPr>
        <w:pStyle w:val="Compact"/>
        <w:numPr>
          <w:numId w:val="1001"/>
          <w:ilvl w:val="0"/>
        </w:numPr>
      </w:pPr>
      <w:r>
        <w:t xml:space="preserve">Process department invoices for A/P and look for billing irregularities</w:t>
      </w:r>
    </w:p>
    <w:p>
      <w:pPr>
        <w:pStyle w:val="Compact"/>
        <w:numPr>
          <w:numId w:val="1001"/>
          <w:ilvl w:val="0"/>
        </w:numPr>
      </w:pPr>
      <w:r>
        <w:t xml:space="preserve">Assist the CIO with daily activities and the handling of special projects or request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Kihn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t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t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2021-11-26T14:06:36Z</dcterms:created>
  <dcterms:modified xsi:type="dcterms:W3CDTF">2021-11-26T14:06:36Z</dcterms:modified>
</cp:coreProperties>
</file>